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1D699E84" w:rsidR="00DF2FEF" w:rsidRPr="00B236DE" w:rsidRDefault="00CF28C0" w:rsidP="00F53AF2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F53AF2" w:rsidRPr="00B236DE">
        <w:rPr>
          <w:b/>
          <w:sz w:val="28"/>
          <w:szCs w:val="28"/>
        </w:rPr>
        <w:t>for</w:t>
      </w:r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77F2E9D1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166AFC" w:rsidRPr="00161375">
        <w:rPr>
          <w:b/>
        </w:rPr>
        <w:t xml:space="preserve">Head </w:t>
      </w:r>
      <w:r w:rsidRPr="00161375">
        <w:rPr>
          <w:b/>
        </w:rPr>
        <w:t>Start Teacher</w:t>
      </w:r>
      <w:r w:rsidR="00F53AF2">
        <w:rPr>
          <w:b/>
        </w:rPr>
        <w:t xml:space="preserve"> Assistant </w:t>
      </w:r>
      <w:r w:rsidR="00F53AF2" w:rsidRPr="00B236DE">
        <w:t>that</w:t>
      </w:r>
      <w:r w:rsidR="006F007E" w:rsidRPr="00B236DE">
        <w:t xml:space="preserve">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</w:t>
      </w:r>
      <w:r w:rsidR="00F53AF2">
        <w:t xml:space="preserve">the Teacher Assistant </w:t>
      </w:r>
      <w:r w:rsidR="00F53AF2" w:rsidRPr="00F53AF2">
        <w:t xml:space="preserve">is responsible for assisting the assigned teacher in planning and implementing all duties related to the classroom, children and parents as stated in the performance standards and on-site program review instrument. </w:t>
      </w:r>
    </w:p>
    <w:p w14:paraId="572BEBFF" w14:textId="2EAAA9E5" w:rsidR="00AF7FC9" w:rsidRPr="00B236DE" w:rsidRDefault="00AF7FC9" w:rsidP="00AF7FC9"/>
    <w:p w14:paraId="720BBBCA" w14:textId="418C08C3" w:rsidR="00B236DE" w:rsidRPr="00B236DE" w:rsidRDefault="006F007E" w:rsidP="00AF7FC9">
      <w:r w:rsidRPr="00B236DE">
        <w:t>At a minimum</w:t>
      </w:r>
      <w:r w:rsidR="00B236DE" w:rsidRPr="00B236DE">
        <w:t xml:space="preserve">, </w:t>
      </w:r>
      <w:r w:rsidR="00F53AF2">
        <w:t xml:space="preserve">a </w:t>
      </w:r>
      <w:r w:rsidR="00F53AF2" w:rsidRPr="00F53AF2">
        <w:t>CDA/TCC</w:t>
      </w:r>
      <w:r w:rsidR="00F53AF2">
        <w:t xml:space="preserve"> is</w:t>
      </w:r>
      <w:r w:rsidR="00F53AF2" w:rsidRPr="00F53AF2">
        <w:t xml:space="preserve"> </w:t>
      </w:r>
      <w:r w:rsidR="00F53AF2">
        <w:t>r</w:t>
      </w:r>
      <w:r w:rsidR="00F53AF2" w:rsidRPr="00F53AF2">
        <w:t>equired.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3FAF2166" w:rsidR="00984348" w:rsidRDefault="00984348" w:rsidP="004759F7">
      <w:r w:rsidRPr="00984348">
        <w:t>Hiring Range -$</w:t>
      </w:r>
      <w:r w:rsidR="0040091B">
        <w:t>10.17</w:t>
      </w:r>
      <w:r w:rsidR="00F53AF2">
        <w:t>-</w:t>
      </w:r>
      <w:r w:rsidR="0040091B">
        <w:t>11.03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85EBEF9" w14:textId="5BFB52C3" w:rsidR="00D70F8E" w:rsidRDefault="00D70F8E" w:rsidP="004759F7">
      <w:pPr>
        <w:rPr>
          <w:bCs/>
        </w:rPr>
      </w:pPr>
      <w:r>
        <w:rPr>
          <w:bCs/>
        </w:rPr>
        <w:t xml:space="preserve">Candler Head Start </w:t>
      </w:r>
    </w:p>
    <w:p w14:paraId="4186AB02" w14:textId="60C3FC0C" w:rsidR="00D70F8E" w:rsidRDefault="00D70F8E" w:rsidP="004759F7">
      <w:pPr>
        <w:rPr>
          <w:bCs/>
        </w:rPr>
      </w:pPr>
      <w:r>
        <w:rPr>
          <w:bCs/>
        </w:rPr>
        <w:t>151 S. Register Street</w:t>
      </w:r>
      <w:r w:rsidR="00C90303">
        <w:rPr>
          <w:bCs/>
        </w:rPr>
        <w:t xml:space="preserve">, </w:t>
      </w:r>
      <w:r>
        <w:rPr>
          <w:bCs/>
        </w:rPr>
        <w:t>Metter, GA</w:t>
      </w:r>
    </w:p>
    <w:p w14:paraId="3C7CA72D" w14:textId="77777777" w:rsidR="00D70F8E" w:rsidRPr="00D70F8E" w:rsidRDefault="00D70F8E" w:rsidP="004759F7">
      <w:pPr>
        <w:rPr>
          <w:bCs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1C9B7774" w:rsidR="00B236DE" w:rsidRPr="00B236DE" w:rsidRDefault="00B236DE" w:rsidP="004759F7">
      <w:r w:rsidRPr="00B236DE">
        <w:t xml:space="preserve">Deadline to apply </w:t>
      </w:r>
      <w:proofErr w:type="gramStart"/>
      <w:r w:rsidRPr="00B236DE">
        <w:t xml:space="preserve">is </w:t>
      </w:r>
      <w:r w:rsidR="00F53AF2">
        <w:t xml:space="preserve"> </w:t>
      </w:r>
      <w:r w:rsidR="00AD7845">
        <w:t>8</w:t>
      </w:r>
      <w:proofErr w:type="gramEnd"/>
      <w:r w:rsidR="00AD7845">
        <w:t xml:space="preserve">/21/2019 </w:t>
      </w:r>
      <w:bookmarkStart w:id="0" w:name="_GoBack"/>
      <w:bookmarkEnd w:id="0"/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zNDI1MzAwNTUxsDRW0lEKTi0uzszPAykwrgUAz5QrtCwAAAA="/>
  </w:docVars>
  <w:rsids>
    <w:rsidRoot w:val="00CF28C0"/>
    <w:rsid w:val="000B0BA3"/>
    <w:rsid w:val="00161375"/>
    <w:rsid w:val="00166AFC"/>
    <w:rsid w:val="00222A0A"/>
    <w:rsid w:val="003B399B"/>
    <w:rsid w:val="0040091B"/>
    <w:rsid w:val="004759F7"/>
    <w:rsid w:val="00640CA5"/>
    <w:rsid w:val="006F007E"/>
    <w:rsid w:val="00762442"/>
    <w:rsid w:val="00984348"/>
    <w:rsid w:val="00A16797"/>
    <w:rsid w:val="00AD7845"/>
    <w:rsid w:val="00AF7FC9"/>
    <w:rsid w:val="00B236DE"/>
    <w:rsid w:val="00B63232"/>
    <w:rsid w:val="00C47579"/>
    <w:rsid w:val="00C90303"/>
    <w:rsid w:val="00CF28C0"/>
    <w:rsid w:val="00D66DA0"/>
    <w:rsid w:val="00D70F8E"/>
    <w:rsid w:val="00DF2FEF"/>
    <w:rsid w:val="00E515EF"/>
    <w:rsid w:val="00E96980"/>
    <w:rsid w:val="00F53AF2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079F0-FBA3-49BC-9E71-28B3F1AC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BD050-74C0-4BFD-806B-54A66F58B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B51DF-AACD-4374-BAC2-24D229A786F2}">
  <ds:schemaRefs>
    <ds:schemaRef ds:uri="http://schemas.microsoft.com/office/2006/documentManagement/types"/>
    <ds:schemaRef ds:uri="9d4d5bb3-a480-46ba-b5bd-ebc23674f1f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24c8024-694a-4b99-967c-6e73df9805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2019-08-08T13:01:00Z</cp:lastPrinted>
  <dcterms:created xsi:type="dcterms:W3CDTF">2019-08-08T13:01:00Z</dcterms:created>
  <dcterms:modified xsi:type="dcterms:W3CDTF">2019-08-08T13:01:00Z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